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7786F" w14:textId="287290BA" w:rsidR="00BA5AC0" w:rsidRDefault="00BA5AC0" w:rsidP="00BA5AC0">
      <w:pPr>
        <w:spacing w:after="60" w:line="240" w:lineRule="auto"/>
        <w:jc w:val="right"/>
        <w:rPr>
          <w:rStyle w:val="af1"/>
          <w:rFonts w:ascii="Sylfaen" w:hAnsi="Sylfaen" w:cs="Sylfaen"/>
          <w:i w:val="0"/>
        </w:rPr>
      </w:pPr>
      <w:proofErr w:type="spellStart"/>
      <w:r>
        <w:rPr>
          <w:rStyle w:val="af1"/>
          <w:rFonts w:ascii="Sylfaen" w:hAnsi="Sylfaen" w:cs="Sylfaen"/>
          <w:i w:val="0"/>
        </w:rPr>
        <w:t>Հավելված</w:t>
      </w:r>
      <w:proofErr w:type="spellEnd"/>
      <w:r>
        <w:rPr>
          <w:rStyle w:val="af1"/>
          <w:rFonts w:ascii="Sylfaen" w:hAnsi="Sylfaen" w:cs="Sylfaen"/>
          <w:i w:val="0"/>
        </w:rPr>
        <w:t xml:space="preserve"> </w:t>
      </w:r>
      <w:r w:rsidR="00900917">
        <w:rPr>
          <w:rStyle w:val="af1"/>
          <w:rFonts w:ascii="Sylfaen" w:hAnsi="Sylfaen" w:cs="Sylfaen"/>
          <w:i w:val="0"/>
        </w:rPr>
        <w:t>2</w:t>
      </w:r>
      <w:bookmarkStart w:id="0" w:name="_GoBack"/>
      <w:bookmarkEnd w:id="0"/>
    </w:p>
    <w:p w14:paraId="3F33FB96" w14:textId="77777777" w:rsidR="00BA5AC0" w:rsidRDefault="00BA5AC0" w:rsidP="00BA5AC0">
      <w:pPr>
        <w:spacing w:after="60" w:line="240" w:lineRule="auto"/>
        <w:jc w:val="right"/>
        <w:rPr>
          <w:rStyle w:val="af1"/>
          <w:rFonts w:ascii="Sylfaen" w:hAnsi="Sylfaen" w:cs="Sylfaen"/>
          <w:i w:val="0"/>
        </w:rPr>
      </w:pPr>
    </w:p>
    <w:p w14:paraId="46C657BB" w14:textId="45D62C5F" w:rsidR="00641B6A" w:rsidRPr="00CE2F12" w:rsidRDefault="00641B6A" w:rsidP="00CE2F12">
      <w:pPr>
        <w:spacing w:after="60" w:line="240" w:lineRule="auto"/>
        <w:jc w:val="center"/>
        <w:rPr>
          <w:rStyle w:val="af1"/>
          <w:i w:val="0"/>
        </w:rPr>
      </w:pPr>
      <w:r w:rsidRPr="00CE2F12">
        <w:rPr>
          <w:rStyle w:val="af1"/>
          <w:rFonts w:ascii="Sylfaen" w:hAnsi="Sylfaen" w:cs="Sylfaen"/>
          <w:i w:val="0"/>
        </w:rPr>
        <w:t>ՀԱՇՎԵՏՎՈՒԹՅՈՒՆ</w:t>
      </w:r>
    </w:p>
    <w:p w14:paraId="39659C34" w14:textId="78C9CA34" w:rsidR="00755A92" w:rsidRPr="00CE2F12" w:rsidRDefault="00641B6A" w:rsidP="00CE2F12">
      <w:pPr>
        <w:spacing w:line="240" w:lineRule="auto"/>
        <w:jc w:val="center"/>
        <w:rPr>
          <w:rStyle w:val="af1"/>
          <w:i w:val="0"/>
        </w:rPr>
      </w:pPr>
      <w:r w:rsidRPr="00CE2F12">
        <w:rPr>
          <w:rStyle w:val="af1"/>
          <w:rFonts w:ascii="Sylfaen" w:hAnsi="Sylfaen" w:cs="Sylfaen"/>
          <w:i w:val="0"/>
        </w:rPr>
        <w:t>ԱՌԱՋԱՐԿՆԵՐԻ</w:t>
      </w:r>
      <w:r w:rsidR="004D3CE4" w:rsidRPr="00CE2F12">
        <w:rPr>
          <w:rStyle w:val="af1"/>
          <w:i w:val="0"/>
        </w:rPr>
        <w:footnoteReference w:id="1"/>
      </w:r>
      <w:r w:rsidRPr="00CE2F12">
        <w:rPr>
          <w:rStyle w:val="af1"/>
          <w:i w:val="0"/>
        </w:rPr>
        <w:t xml:space="preserve"> </w:t>
      </w:r>
      <w:r w:rsidRPr="00CE2F12">
        <w:rPr>
          <w:rStyle w:val="af1"/>
          <w:rFonts w:ascii="Sylfaen" w:hAnsi="Sylfaen" w:cs="Sylfaen"/>
          <w:i w:val="0"/>
        </w:rPr>
        <w:t>ՆԵՐԿԱՅԱՑՄԱՆ</w:t>
      </w:r>
      <w:r w:rsidRPr="00CE2F12">
        <w:rPr>
          <w:rStyle w:val="af1"/>
          <w:i w:val="0"/>
        </w:rPr>
        <w:t xml:space="preserve"> </w:t>
      </w:r>
      <w:r w:rsidRPr="00CE2F12">
        <w:rPr>
          <w:rStyle w:val="af1"/>
          <w:rFonts w:ascii="Sylfaen" w:hAnsi="Sylfaen" w:cs="Sylfaen"/>
          <w:i w:val="0"/>
        </w:rPr>
        <w:t>ԵՎ</w:t>
      </w:r>
      <w:r w:rsidRPr="00CE2F12">
        <w:rPr>
          <w:rStyle w:val="af1"/>
          <w:i w:val="0"/>
        </w:rPr>
        <w:t xml:space="preserve"> </w:t>
      </w:r>
      <w:r w:rsidRPr="00CE2F12">
        <w:rPr>
          <w:rStyle w:val="af1"/>
          <w:rFonts w:ascii="Sylfaen" w:hAnsi="Sylfaen" w:cs="Sylfaen"/>
          <w:i w:val="0"/>
        </w:rPr>
        <w:t>ՆԱԽՆԱԿԱՆ</w:t>
      </w:r>
      <w:r w:rsidRPr="00CE2F12">
        <w:rPr>
          <w:rStyle w:val="af1"/>
          <w:i w:val="0"/>
        </w:rPr>
        <w:t xml:space="preserve"> </w:t>
      </w:r>
      <w:r w:rsidR="00240FC9" w:rsidRPr="00CE2F12">
        <w:rPr>
          <w:rStyle w:val="af1"/>
          <w:rFonts w:ascii="Sylfaen" w:hAnsi="Sylfaen" w:cs="Sylfaen"/>
          <w:i w:val="0"/>
        </w:rPr>
        <w:t>ԳՆԱՀԱՏՄԱՆ</w:t>
      </w:r>
      <w:r w:rsidR="00240FC9" w:rsidRPr="00CE2F12">
        <w:rPr>
          <w:rStyle w:val="af1"/>
          <w:i w:val="0"/>
        </w:rPr>
        <w:t xml:space="preserve"> </w:t>
      </w:r>
      <w:r w:rsidRPr="00CE2F12">
        <w:rPr>
          <w:rStyle w:val="af1"/>
          <w:rFonts w:ascii="Sylfaen" w:hAnsi="Sylfaen" w:cs="Sylfaen"/>
          <w:i w:val="0"/>
        </w:rPr>
        <w:t>ՄԱՍԻՆ</w:t>
      </w:r>
    </w:p>
    <w:tbl>
      <w:tblPr>
        <w:tblStyle w:val="a4"/>
        <w:tblW w:w="13761" w:type="dxa"/>
        <w:tblInd w:w="-72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83"/>
        <w:gridCol w:w="3544"/>
        <w:gridCol w:w="2126"/>
        <w:gridCol w:w="4536"/>
      </w:tblGrid>
      <w:tr w:rsidR="00147781" w:rsidRPr="00CE2F12" w14:paraId="28358BDC" w14:textId="2EE4DF8C" w:rsidTr="00147781">
        <w:tc>
          <w:tcPr>
            <w:tcW w:w="572" w:type="dxa"/>
            <w:shd w:val="clear" w:color="auto" w:fill="F2F2F2" w:themeFill="background1" w:themeFillShade="F2"/>
          </w:tcPr>
          <w:p w14:paraId="53E22E5B" w14:textId="77777777" w:rsidR="00147781" w:rsidRPr="00CE2F12" w:rsidRDefault="00147781" w:rsidP="00CE2F12">
            <w:pPr>
              <w:rPr>
                <w:rStyle w:val="af1"/>
                <w:i w:val="0"/>
              </w:rPr>
            </w:pPr>
          </w:p>
          <w:p w14:paraId="20991574" w14:textId="63F1F21D" w:rsidR="00147781" w:rsidRPr="00CE2F12" w:rsidRDefault="00147781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rFonts w:ascii="Sylfaen" w:hAnsi="Sylfaen" w:cs="Sylfaen"/>
                <w:i w:val="0"/>
              </w:rPr>
              <w:t>հ</w:t>
            </w:r>
            <w:r w:rsidRPr="00CE2F12">
              <w:rPr>
                <w:rStyle w:val="af1"/>
                <w:i w:val="0"/>
              </w:rPr>
              <w:t>/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հ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63068D0E" w14:textId="163B7A40" w:rsidR="00147781" w:rsidRPr="00CE2F12" w:rsidRDefault="00147781" w:rsidP="00CE2F12">
            <w:pPr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Առաջարկի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անվանումը</w:t>
            </w:r>
            <w:proofErr w:type="spellEnd"/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FED2872" w14:textId="43561CEB" w:rsidR="00147781" w:rsidRPr="00CE2F12" w:rsidRDefault="00147781" w:rsidP="00CE2F12">
            <w:pPr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Առաջարկի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բովանդակությունը</w:t>
            </w:r>
            <w:proofErr w:type="spellEnd"/>
            <w:r w:rsidRPr="00CE2F12">
              <w:rPr>
                <w:rStyle w:val="af1"/>
                <w:i w:val="0"/>
              </w:rPr>
              <w:t xml:space="preserve"> (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ներառյալ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բյուջեն</w:t>
            </w:r>
            <w:proofErr w:type="spellEnd"/>
            <w:r w:rsidRPr="00CE2F12">
              <w:rPr>
                <w:rStyle w:val="af1"/>
                <w:i w:val="0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A0EFF87" w14:textId="556CF2C6" w:rsidR="00147781" w:rsidRPr="00CE2F12" w:rsidRDefault="00147781" w:rsidP="00CE2F12">
            <w:pPr>
              <w:spacing w:after="60"/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Առաջարկի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կարգավիճակը</w:t>
            </w:r>
            <w:proofErr w:type="spellEnd"/>
          </w:p>
          <w:p w14:paraId="6CE62D83" w14:textId="77777777" w:rsidR="00147781" w:rsidRPr="00CE2F12" w:rsidRDefault="00147781" w:rsidP="00CE2F12">
            <w:pPr>
              <w:pStyle w:val="a3"/>
              <w:numPr>
                <w:ilvl w:val="0"/>
                <w:numId w:val="6"/>
              </w:numPr>
              <w:ind w:left="336" w:hanging="270"/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Ընդունվել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է</w:t>
            </w:r>
          </w:p>
          <w:p w14:paraId="25C38FE8" w14:textId="5A9A4F6F" w:rsidR="00147781" w:rsidRPr="00CE2F12" w:rsidRDefault="00147781" w:rsidP="00CE2F12">
            <w:pPr>
              <w:pStyle w:val="a3"/>
              <w:numPr>
                <w:ilvl w:val="0"/>
                <w:numId w:val="6"/>
              </w:numPr>
              <w:ind w:left="336" w:hanging="270"/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Մերժվել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է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D60D2C1" w14:textId="091229D6" w:rsidR="00147781" w:rsidRPr="00CE2F12" w:rsidRDefault="00147781" w:rsidP="00CE2F12">
            <w:pPr>
              <w:spacing w:after="60"/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Մերժման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դեպքում</w:t>
            </w:r>
            <w:proofErr w:type="spellEnd"/>
            <w:r w:rsidRPr="00CE2F12">
              <w:rPr>
                <w:rStyle w:val="af1"/>
                <w:rFonts w:ascii="Sylfaen" w:hAnsi="Sylfaen" w:cs="Sylfaen"/>
                <w:i w:val="0"/>
              </w:rPr>
              <w:t>՝</w:t>
            </w:r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հիմնավորումը</w:t>
            </w:r>
            <w:proofErr w:type="spellEnd"/>
          </w:p>
        </w:tc>
      </w:tr>
      <w:tr w:rsidR="006B098B" w:rsidRPr="00CE2F12" w14:paraId="7BE1CDF3" w14:textId="2682083D" w:rsidTr="00147781">
        <w:tc>
          <w:tcPr>
            <w:tcW w:w="572" w:type="dxa"/>
          </w:tcPr>
          <w:p w14:paraId="350D8F9F" w14:textId="5DD8ED30" w:rsidR="006B098B" w:rsidRPr="00CE2F12" w:rsidRDefault="006B098B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</w:rPr>
              <w:t>1.</w:t>
            </w:r>
          </w:p>
        </w:tc>
        <w:tc>
          <w:tcPr>
            <w:tcW w:w="2983" w:type="dxa"/>
          </w:tcPr>
          <w:p w14:paraId="7126D080" w14:textId="6D6D5505" w:rsidR="006B098B" w:rsidRPr="00CE2F12" w:rsidRDefault="006B098B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</w:rPr>
              <w:t xml:space="preserve">Tech-Zone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Հրազդան</w:t>
            </w:r>
            <w:proofErr w:type="spellEnd"/>
          </w:p>
        </w:tc>
        <w:tc>
          <w:tcPr>
            <w:tcW w:w="3544" w:type="dxa"/>
          </w:tcPr>
          <w:p w14:paraId="40579AFE" w14:textId="4479407B" w:rsidR="006B098B" w:rsidRPr="00CE2F12" w:rsidRDefault="006B098B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Հրազդան</w:t>
            </w:r>
            <w:r w:rsidRPr="00CE2F12">
              <w:rPr>
                <w:rStyle w:val="af1"/>
                <w:i w:val="0"/>
                <w:lang w:val="hy-AM"/>
              </w:rPr>
              <w:t xml:space="preserve"> TechZone-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անվճար</w:t>
            </w:r>
            <w:r w:rsidRPr="00CE2F12">
              <w:rPr>
                <w:rStyle w:val="af1"/>
                <w:i w:val="0"/>
                <w:lang w:val="hy-AM"/>
              </w:rPr>
              <w:t xml:space="preserve"> IT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ուսուցման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կենտրոն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որտեղ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աշակերտները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և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երիտասարդները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կսովորեն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ծրագրավորում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գրաֆիկական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դիզայն</w:t>
            </w:r>
            <w:r w:rsidRPr="00CE2F12">
              <w:rPr>
                <w:rStyle w:val="af1"/>
                <w:i w:val="0"/>
                <w:lang w:val="hy-AM"/>
              </w:rPr>
              <w:t xml:space="preserve">, SMM,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թվային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մարքեթինգ</w:t>
            </w:r>
            <w:r w:rsidRPr="00CE2F12">
              <w:rPr>
                <w:rStyle w:val="af1"/>
                <w:i w:val="0"/>
                <w:lang w:val="hy-AM"/>
              </w:rPr>
              <w:t xml:space="preserve">, UI/UX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դիզայն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և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ՏՏ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ոլորտի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այլ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պահանջված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հմտություններ։</w:t>
            </w:r>
          </w:p>
        </w:tc>
        <w:tc>
          <w:tcPr>
            <w:tcW w:w="2126" w:type="dxa"/>
          </w:tcPr>
          <w:p w14:paraId="41A309F5" w14:textId="492B5B57" w:rsidR="006B098B" w:rsidRPr="00CE2F12" w:rsidRDefault="006B098B" w:rsidP="00CE2F12">
            <w:pPr>
              <w:ind w:left="66"/>
              <w:rPr>
                <w:rStyle w:val="af1"/>
                <w:i w:val="0"/>
                <w:lang w:val="hy-AM"/>
              </w:rPr>
            </w:pP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Ընդունվել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</w:t>
            </w:r>
          </w:p>
        </w:tc>
        <w:tc>
          <w:tcPr>
            <w:tcW w:w="4536" w:type="dxa"/>
          </w:tcPr>
          <w:p w14:paraId="6582C2A2" w14:textId="77777777" w:rsidR="006B098B" w:rsidRPr="00CE2F12" w:rsidRDefault="006B098B" w:rsidP="00CE2F12">
            <w:pPr>
              <w:rPr>
                <w:rStyle w:val="af1"/>
                <w:i w:val="0"/>
              </w:rPr>
            </w:pPr>
          </w:p>
        </w:tc>
      </w:tr>
      <w:tr w:rsidR="006B098B" w:rsidRPr="00CE2F12" w14:paraId="76F01685" w14:textId="64719CB6" w:rsidTr="00147781">
        <w:tc>
          <w:tcPr>
            <w:tcW w:w="572" w:type="dxa"/>
          </w:tcPr>
          <w:p w14:paraId="434ED1C6" w14:textId="18CD359C" w:rsidR="006B098B" w:rsidRPr="00CE2F12" w:rsidRDefault="006B098B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</w:rPr>
              <w:t>2.</w:t>
            </w:r>
          </w:p>
        </w:tc>
        <w:tc>
          <w:tcPr>
            <w:tcW w:w="2983" w:type="dxa"/>
          </w:tcPr>
          <w:p w14:paraId="68829611" w14:textId="16638A9E" w:rsidR="006B098B" w:rsidRPr="00CE2F12" w:rsidRDefault="006B098B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</w:rPr>
              <w:t>«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Արևային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էլեկտրատեխնիկ</w:t>
            </w:r>
            <w:proofErr w:type="spellEnd"/>
            <w:r w:rsidRPr="00CE2F12">
              <w:rPr>
                <w:rStyle w:val="af1"/>
                <w:i w:val="0"/>
              </w:rPr>
              <w:t xml:space="preserve">»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մասնագիտության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կարճաժամկետ</w:t>
            </w:r>
            <w:proofErr w:type="spellEnd"/>
          </w:p>
        </w:tc>
        <w:tc>
          <w:tcPr>
            <w:tcW w:w="3544" w:type="dxa"/>
          </w:tcPr>
          <w:p w14:paraId="3542E57D" w14:textId="77777777" w:rsidR="006B098B" w:rsidRPr="00CE2F12" w:rsidRDefault="006B098B" w:rsidP="00CE2F12">
            <w:pPr>
              <w:rPr>
                <w:rStyle w:val="af1"/>
                <w:i w:val="0"/>
                <w:lang w:val="hy-AM"/>
              </w:rPr>
            </w:pPr>
            <w:r w:rsidRPr="00CE2F12">
              <w:rPr>
                <w:rStyle w:val="af1"/>
                <w:i w:val="0"/>
                <w:lang w:val="hy-AM"/>
              </w:rPr>
              <w:t>«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Արևային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էլեկտրատեխնիկ</w:t>
            </w:r>
            <w:r w:rsidRPr="00CE2F12">
              <w:rPr>
                <w:rStyle w:val="af1"/>
                <w:i w:val="0"/>
                <w:lang w:val="hy-AM"/>
              </w:rPr>
              <w:t xml:space="preserve">»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մասնագիտության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կարճաժամկետ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դասընթաց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Լեռնային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Ղարաբաղից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բռնի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տեղահանված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մեր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հայրենակիցների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համար։</w:t>
            </w:r>
          </w:p>
          <w:p w14:paraId="626ACC64" w14:textId="77777777" w:rsidR="006B098B" w:rsidRPr="00CE2F12" w:rsidRDefault="006B098B" w:rsidP="00CE2F12">
            <w:pPr>
              <w:rPr>
                <w:rStyle w:val="af1"/>
                <w:i w:val="0"/>
                <w:lang w:val="hy-AM"/>
              </w:rPr>
            </w:pPr>
            <w:r w:rsidRPr="00CE2F12">
              <w:rPr>
                <w:rStyle w:val="af1"/>
                <w:i w:val="0"/>
                <w:lang w:val="hy-AM"/>
              </w:rPr>
              <w:t>«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Արևային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էլեկտրատեխնիկ</w:t>
            </w:r>
            <w:r w:rsidRPr="00CE2F12">
              <w:rPr>
                <w:rStyle w:val="af1"/>
                <w:i w:val="0"/>
                <w:lang w:val="hy-AM"/>
              </w:rPr>
              <w:t xml:space="preserve">»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մասնագիտության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ունկնդիրը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դասընթացի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արդյունքում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կստանա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հետևյալ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գիտելիքները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և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ձեռք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կբերի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հետևյալ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կարողություններն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ու</w:t>
            </w:r>
            <w:r w:rsidRPr="00CE2F12">
              <w:rPr>
                <w:rStyle w:val="af1"/>
                <w:i w:val="0"/>
                <w:lang w:val="hy-AM"/>
              </w:rPr>
              <w:t xml:space="preserve"> 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lastRenderedPageBreak/>
              <w:t>հմտությունները</w:t>
            </w:r>
            <w:r w:rsidRPr="00CE2F12">
              <w:rPr>
                <w:rStyle w:val="af1"/>
                <w:rFonts w:ascii="MS Gothic" w:eastAsia="MS Gothic" w:hAnsi="MS Gothic" w:cs="MS Gothic" w:hint="eastAsia"/>
                <w:i w:val="0"/>
                <w:lang w:val="hy-AM"/>
              </w:rPr>
              <w:t>․</w:t>
            </w:r>
          </w:p>
          <w:p w14:paraId="36300C51" w14:textId="77777777" w:rsidR="006B098B" w:rsidRPr="00CE2F12" w:rsidRDefault="006B098B" w:rsidP="00CE2F12">
            <w:pPr>
              <w:rPr>
                <w:rStyle w:val="af1"/>
                <w:i w:val="0"/>
                <w:lang w:val="hy-AM"/>
              </w:rPr>
            </w:pPr>
            <w:r w:rsidRPr="00CE2F12">
              <w:rPr>
                <w:rStyle w:val="af1"/>
                <w:i w:val="0"/>
                <w:lang w:val="hy-AM"/>
              </w:rPr>
              <w:t>1</w:t>
            </w:r>
            <w:r w:rsidRPr="00CE2F12">
              <w:rPr>
                <w:rStyle w:val="af1"/>
                <w:rFonts w:ascii="MS Gothic" w:eastAsia="MS Gothic" w:hAnsi="MS Gothic" w:cs="MS Gothic" w:hint="eastAsia"/>
                <w:i w:val="0"/>
                <w:lang w:val="hy-AM"/>
              </w:rPr>
              <w:t>․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Սարքավորումնեի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տեղադրելում</w:t>
            </w:r>
            <w:r w:rsidRPr="00CE2F12">
              <w:rPr>
                <w:rStyle w:val="af1"/>
                <w:i w:val="0"/>
                <w:lang w:val="hy-AM"/>
              </w:rPr>
              <w:t xml:space="preserve"> ,</w:t>
            </w:r>
          </w:p>
          <w:p w14:paraId="6C556028" w14:textId="77777777" w:rsidR="006B098B" w:rsidRPr="00CE2F12" w:rsidRDefault="006B098B" w:rsidP="00CE2F12">
            <w:pPr>
              <w:rPr>
                <w:rStyle w:val="af1"/>
                <w:i w:val="0"/>
                <w:lang w:val="hy-AM"/>
              </w:rPr>
            </w:pPr>
            <w:r w:rsidRPr="00CE2F12">
              <w:rPr>
                <w:rStyle w:val="af1"/>
                <w:i w:val="0"/>
                <w:lang w:val="hy-AM"/>
              </w:rPr>
              <w:t>2</w:t>
            </w:r>
            <w:r w:rsidRPr="00CE2F12">
              <w:rPr>
                <w:rStyle w:val="af1"/>
                <w:rFonts w:ascii="MS Gothic" w:eastAsia="MS Gothic" w:hAnsi="MS Gothic" w:cs="MS Gothic" w:hint="eastAsia"/>
                <w:i w:val="0"/>
                <w:lang w:val="hy-AM"/>
              </w:rPr>
              <w:t>․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Սարքավորումների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անսարքությունների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վերացման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փորձարկման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և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կարգաբերման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աշխատանքների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կատարելում</w:t>
            </w:r>
            <w:r w:rsidRPr="00CE2F12">
              <w:rPr>
                <w:rStyle w:val="af1"/>
                <w:i w:val="0"/>
                <w:lang w:val="hy-AM"/>
              </w:rPr>
              <w:t>,</w:t>
            </w:r>
          </w:p>
          <w:p w14:paraId="2256CB7B" w14:textId="77777777" w:rsidR="006B098B" w:rsidRPr="00CE2F12" w:rsidRDefault="006B098B" w:rsidP="00CE2F12">
            <w:pPr>
              <w:rPr>
                <w:rStyle w:val="af1"/>
                <w:i w:val="0"/>
                <w:lang w:val="hy-AM"/>
              </w:rPr>
            </w:pPr>
            <w:r w:rsidRPr="00CE2F12">
              <w:rPr>
                <w:rStyle w:val="af1"/>
                <w:i w:val="0"/>
                <w:lang w:val="hy-AM"/>
              </w:rPr>
              <w:t>3</w:t>
            </w:r>
            <w:r w:rsidRPr="00CE2F12">
              <w:rPr>
                <w:rStyle w:val="af1"/>
                <w:rFonts w:ascii="MS Gothic" w:eastAsia="MS Gothic" w:hAnsi="MS Gothic" w:cs="MS Gothic" w:hint="eastAsia"/>
                <w:i w:val="0"/>
                <w:lang w:val="hy-AM"/>
              </w:rPr>
              <w:t>․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Ծակող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կտրող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կպցնող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գործիքների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քանդման</w:t>
            </w:r>
            <w:r w:rsidRPr="00CE2F12">
              <w:rPr>
                <w:rStyle w:val="af1"/>
                <w:i w:val="0"/>
                <w:lang w:val="hy-AM"/>
              </w:rPr>
              <w:t>-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հավաքման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եռակցման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էլեկտրամոնտաժային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չափման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գործիքների</w:t>
            </w:r>
            <w:r w:rsidRPr="00CE2F12">
              <w:rPr>
                <w:rStyle w:val="af1"/>
                <w:i w:val="0"/>
                <w:lang w:val="hy-AM"/>
              </w:rPr>
              <w:t xml:space="preserve">, 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էլեկտրամոնտաժային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հատուկ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մկրատների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և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սեղմակների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օգտագործում</w:t>
            </w:r>
          </w:p>
          <w:p w14:paraId="76C8E55A" w14:textId="77777777" w:rsidR="006B098B" w:rsidRPr="00CE2F12" w:rsidRDefault="006B098B" w:rsidP="00CE2F12">
            <w:pPr>
              <w:rPr>
                <w:rStyle w:val="af1"/>
                <w:i w:val="0"/>
                <w:lang w:val="hy-AM"/>
              </w:rPr>
            </w:pPr>
            <w:r w:rsidRPr="00CE2F12">
              <w:rPr>
                <w:rStyle w:val="af1"/>
                <w:i w:val="0"/>
                <w:lang w:val="hy-AM"/>
              </w:rPr>
              <w:t>4</w:t>
            </w:r>
            <w:r w:rsidRPr="00CE2F12">
              <w:rPr>
                <w:rStyle w:val="af1"/>
                <w:rFonts w:ascii="MS Gothic" w:eastAsia="MS Gothic" w:hAnsi="MS Gothic" w:cs="MS Gothic" w:hint="eastAsia"/>
                <w:i w:val="0"/>
                <w:lang w:val="hy-AM"/>
              </w:rPr>
              <w:t>․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Տեղանքի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կողմնորոշման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կարողություն</w:t>
            </w:r>
            <w:r w:rsidRPr="00CE2F12">
              <w:rPr>
                <w:rStyle w:val="af1"/>
                <w:i w:val="0"/>
                <w:lang w:val="hy-AM"/>
              </w:rPr>
              <w:t>,</w:t>
            </w:r>
          </w:p>
          <w:p w14:paraId="1413AC54" w14:textId="77777777" w:rsidR="006B098B" w:rsidRPr="00CE2F12" w:rsidRDefault="006B098B" w:rsidP="00CE2F12">
            <w:pPr>
              <w:rPr>
                <w:rStyle w:val="af1"/>
                <w:i w:val="0"/>
                <w:lang w:val="hy-AM"/>
              </w:rPr>
            </w:pPr>
            <w:r w:rsidRPr="00CE2F12">
              <w:rPr>
                <w:rStyle w:val="af1"/>
                <w:i w:val="0"/>
                <w:lang w:val="hy-AM"/>
              </w:rPr>
              <w:t>5</w:t>
            </w:r>
            <w:r w:rsidRPr="00CE2F12">
              <w:rPr>
                <w:rStyle w:val="af1"/>
                <w:rFonts w:ascii="MS Gothic" w:eastAsia="MS Gothic" w:hAnsi="MS Gothic" w:cs="MS Gothic" w:hint="eastAsia"/>
                <w:i w:val="0"/>
                <w:lang w:val="hy-AM"/>
              </w:rPr>
              <w:t>․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Չափիչ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գործիքներից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էլեկտրական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սարքավորումներից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օգտվելու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հմտություններ</w:t>
            </w:r>
          </w:p>
          <w:p w14:paraId="51C6C517" w14:textId="77777777" w:rsidR="006B098B" w:rsidRPr="00CE2F12" w:rsidRDefault="006B098B" w:rsidP="00CE2F12">
            <w:pPr>
              <w:rPr>
                <w:rStyle w:val="af1"/>
                <w:i w:val="0"/>
                <w:lang w:val="hy-AM"/>
              </w:rPr>
            </w:pPr>
            <w:r w:rsidRPr="00CE2F12">
              <w:rPr>
                <w:rStyle w:val="af1"/>
                <w:i w:val="0"/>
                <w:lang w:val="hy-AM"/>
              </w:rPr>
              <w:t>6</w:t>
            </w:r>
            <w:r w:rsidRPr="00CE2F12">
              <w:rPr>
                <w:rStyle w:val="af1"/>
                <w:rFonts w:ascii="MS Gothic" w:eastAsia="MS Gothic" w:hAnsi="MS Gothic" w:cs="MS Gothic" w:hint="eastAsia"/>
                <w:i w:val="0"/>
                <w:lang w:val="hy-AM"/>
              </w:rPr>
              <w:t>․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Հաշվետվությունների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և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այլ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փաստաթղթերի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կազմում</w:t>
            </w:r>
            <w:r w:rsidRPr="00CE2F12">
              <w:rPr>
                <w:rStyle w:val="af1"/>
                <w:rFonts w:ascii="Tahoma" w:hAnsi="Tahoma" w:cs="Tahoma"/>
                <w:i w:val="0"/>
                <w:lang w:val="hy-AM"/>
              </w:rPr>
              <w:t>։</w:t>
            </w:r>
          </w:p>
          <w:p w14:paraId="0E1FD9B8" w14:textId="7919A958" w:rsidR="006B098B" w:rsidRPr="00BA5AC0" w:rsidRDefault="006B098B" w:rsidP="00CE2F12">
            <w:pPr>
              <w:rPr>
                <w:rStyle w:val="af1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72BD2D97" w14:textId="5F826DF1" w:rsidR="006B098B" w:rsidRPr="00CE2F12" w:rsidRDefault="006B098B" w:rsidP="00CE2F12">
            <w:pPr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lastRenderedPageBreak/>
              <w:t>Մերժվել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է</w:t>
            </w:r>
          </w:p>
        </w:tc>
        <w:tc>
          <w:tcPr>
            <w:tcW w:w="4536" w:type="dxa"/>
          </w:tcPr>
          <w:p w14:paraId="7595E67A" w14:textId="2E72940A" w:rsidR="006B098B" w:rsidRPr="00CE2F12" w:rsidRDefault="00CE2F12" w:rsidP="00CE2F12">
            <w:pPr>
              <w:rPr>
                <w:rStyle w:val="af1"/>
                <w:i w:val="0"/>
                <w:lang w:val="hy-AM"/>
              </w:rPr>
            </w:pP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Պահանջարկի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չկա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շահառուները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քիչ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են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նախապատվությունը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տրվում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ոլորտային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գլոբալ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խնդիրների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լուծմանը</w:t>
            </w:r>
            <w:r w:rsidRPr="00CE2F12">
              <w:rPr>
                <w:rStyle w:val="af1"/>
                <w:i w:val="0"/>
                <w:lang w:val="hy-AM"/>
              </w:rPr>
              <w:t>:</w:t>
            </w:r>
          </w:p>
        </w:tc>
      </w:tr>
      <w:tr w:rsidR="006B098B" w:rsidRPr="00CE2F12" w14:paraId="47BD870A" w14:textId="12B7D9E6" w:rsidTr="00147781">
        <w:tc>
          <w:tcPr>
            <w:tcW w:w="572" w:type="dxa"/>
          </w:tcPr>
          <w:p w14:paraId="42083B8C" w14:textId="30BE638D" w:rsidR="006B098B" w:rsidRPr="00CE2F12" w:rsidRDefault="006B098B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</w:rPr>
              <w:lastRenderedPageBreak/>
              <w:t>3</w:t>
            </w:r>
          </w:p>
        </w:tc>
        <w:tc>
          <w:tcPr>
            <w:tcW w:w="2983" w:type="dxa"/>
          </w:tcPr>
          <w:p w14:paraId="1FA0FEFB" w14:textId="03C99529" w:rsidR="006B098B" w:rsidRPr="00CE2F12" w:rsidRDefault="006B098B" w:rsidP="00CE2F12">
            <w:pPr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Բարեկարգում</w:t>
            </w:r>
            <w:proofErr w:type="spellEnd"/>
            <w:r w:rsidRPr="00CE2F12">
              <w:rPr>
                <w:rStyle w:val="af1"/>
                <w:i w:val="0"/>
              </w:rPr>
              <w:t xml:space="preserve">,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սպորտային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և</w:t>
            </w:r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խաղահրապակի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կառուցում</w:t>
            </w:r>
            <w:proofErr w:type="spellEnd"/>
            <w:r w:rsidRPr="00CE2F12">
              <w:rPr>
                <w:rStyle w:val="af1"/>
                <w:i w:val="0"/>
              </w:rPr>
              <w:t xml:space="preserve">,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բակի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կանաչապատում</w:t>
            </w:r>
            <w:proofErr w:type="spellEnd"/>
          </w:p>
        </w:tc>
        <w:tc>
          <w:tcPr>
            <w:tcW w:w="3544" w:type="dxa"/>
          </w:tcPr>
          <w:p w14:paraId="5B14F769" w14:textId="77777777" w:rsidR="00CE2F12" w:rsidRPr="00CE2F12" w:rsidRDefault="00CE2F12" w:rsidP="00CE2F12">
            <w:pPr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Առաջարկի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իրականցման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շնորհիվ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Կենտրոն</w:t>
            </w:r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թաղամասի</w:t>
            </w:r>
            <w:proofErr w:type="spellEnd"/>
            <w:r w:rsidRPr="00CE2F12">
              <w:rPr>
                <w:rStyle w:val="af1"/>
                <w:i w:val="0"/>
              </w:rPr>
              <w:t xml:space="preserve"> 20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շ</w:t>
            </w:r>
            <w:r w:rsidRPr="00CE2F12">
              <w:rPr>
                <w:rStyle w:val="af1"/>
                <w:i w:val="0"/>
              </w:rPr>
              <w:t xml:space="preserve"> ,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ինչպես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նաև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հարակից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քանի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շենքերի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երեխաներ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կզբաղվեն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սպորտով</w:t>
            </w:r>
            <w:proofErr w:type="spellEnd"/>
            <w:r w:rsidRPr="00CE2F12">
              <w:rPr>
                <w:rStyle w:val="af1"/>
                <w:i w:val="0"/>
              </w:rPr>
              <w:t xml:space="preserve">,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որի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շնորհիվ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կխրախուսվի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առողջ</w:t>
            </w:r>
            <w:proofErr w:type="spellEnd"/>
            <w:r w:rsidRPr="00CE2F12">
              <w:rPr>
                <w:rStyle w:val="af1"/>
                <w:i w:val="0"/>
              </w:rPr>
              <w:t xml:space="preserve"> 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ապրելակերպը</w:t>
            </w:r>
            <w:proofErr w:type="spellEnd"/>
            <w:r w:rsidRPr="00CE2F12">
              <w:rPr>
                <w:rStyle w:val="af1"/>
                <w:i w:val="0"/>
              </w:rPr>
              <w:t xml:space="preserve">: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Կկազմակերպվեն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lastRenderedPageBreak/>
              <w:t>սպորտլանդիաներ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և</w:t>
            </w:r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մշակութային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միջոցառումներ</w:t>
            </w:r>
            <w:proofErr w:type="spellEnd"/>
            <w:r w:rsidRPr="00CE2F12">
              <w:rPr>
                <w:rStyle w:val="af1"/>
                <w:i w:val="0"/>
              </w:rPr>
              <w:t xml:space="preserve">,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որոնց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շնորհիվ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երեխաներն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իրենց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ազատ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ժամանակը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կանցկացնեն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ոչ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թե</w:t>
            </w:r>
            <w:proofErr w:type="spellEnd"/>
            <w:r w:rsidRPr="00CE2F12">
              <w:rPr>
                <w:rStyle w:val="af1"/>
                <w:i w:val="0"/>
              </w:rPr>
              <w:t xml:space="preserve"> ,,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դարի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չարիք</w:t>
            </w:r>
            <w:proofErr w:type="spellEnd"/>
            <w:r w:rsidRPr="00CE2F12">
              <w:rPr>
                <w:rStyle w:val="af1"/>
                <w:i w:val="0"/>
              </w:rPr>
              <w:t xml:space="preserve">,,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հեռախոսի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մեջ</w:t>
            </w:r>
            <w:proofErr w:type="spellEnd"/>
            <w:r w:rsidRPr="00CE2F12">
              <w:rPr>
                <w:rStyle w:val="af1"/>
                <w:i w:val="0"/>
              </w:rPr>
              <w:t xml:space="preserve">,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այլ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կմարզվեն</w:t>
            </w:r>
            <w:proofErr w:type="spellEnd"/>
            <w:r w:rsidRPr="00CE2F12">
              <w:rPr>
                <w:rStyle w:val="af1"/>
                <w:i w:val="0"/>
              </w:rPr>
              <w:t xml:space="preserve">,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կշփվեն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իրենց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հասակակիցների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հետ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և</w:t>
            </w:r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կունենան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հիշարժան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մանկություն</w:t>
            </w:r>
            <w:proofErr w:type="spellEnd"/>
            <w:r w:rsidRPr="00CE2F12">
              <w:rPr>
                <w:rStyle w:val="af1"/>
                <w:i w:val="0"/>
              </w:rPr>
              <w:t xml:space="preserve">: </w:t>
            </w:r>
          </w:p>
          <w:p w14:paraId="67191167" w14:textId="4E645C4C" w:rsidR="006B098B" w:rsidRPr="00CE2F12" w:rsidRDefault="00CE2F12" w:rsidP="00CE2F12">
            <w:pPr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Այս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ամենն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իրականացվելու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է</w:t>
            </w:r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առանց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բնությանը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և</w:t>
            </w:r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շրջակա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միջավայրին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վնասելու</w:t>
            </w:r>
            <w:proofErr w:type="spellEnd"/>
            <w:r w:rsidRPr="00CE2F12">
              <w:rPr>
                <w:rStyle w:val="af1"/>
                <w:i w:val="0"/>
              </w:rPr>
              <w:t>:</w:t>
            </w:r>
          </w:p>
        </w:tc>
        <w:tc>
          <w:tcPr>
            <w:tcW w:w="2126" w:type="dxa"/>
          </w:tcPr>
          <w:p w14:paraId="127A3C4A" w14:textId="7A631ADE" w:rsidR="006B098B" w:rsidRPr="00CE2F12" w:rsidRDefault="00CE2F12" w:rsidP="00CE2F12">
            <w:pPr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lastRenderedPageBreak/>
              <w:t>Մերժվել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է</w:t>
            </w:r>
          </w:p>
        </w:tc>
        <w:tc>
          <w:tcPr>
            <w:tcW w:w="4536" w:type="dxa"/>
          </w:tcPr>
          <w:p w14:paraId="322EFE88" w14:textId="164349CA" w:rsidR="006B098B" w:rsidRPr="00CE2F12" w:rsidRDefault="00CE2F12" w:rsidP="00CE2F12">
            <w:pPr>
              <w:rPr>
                <w:rStyle w:val="af1"/>
                <w:i w:val="0"/>
                <w:lang w:val="hy-AM"/>
              </w:rPr>
            </w:pP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Շահառուները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քիչ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են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սակայն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ծրագիրը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կդիտարկվի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համայնքապետարանի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կողմից</w:t>
            </w:r>
            <w:r w:rsidRPr="00CE2F12">
              <w:rPr>
                <w:rStyle w:val="af1"/>
                <w:i w:val="0"/>
                <w:lang w:val="hy-AM"/>
              </w:rPr>
              <w:t xml:space="preserve">`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հետագայում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իրականացնելու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նպատակով</w:t>
            </w:r>
            <w:r w:rsidRPr="00CE2F12">
              <w:rPr>
                <w:rStyle w:val="af1"/>
                <w:i w:val="0"/>
                <w:lang w:val="hy-AM"/>
              </w:rPr>
              <w:t>:</w:t>
            </w:r>
          </w:p>
        </w:tc>
      </w:tr>
      <w:tr w:rsidR="006B098B" w:rsidRPr="00CE2F12" w14:paraId="3470484F" w14:textId="4FE7872A" w:rsidTr="00147781">
        <w:trPr>
          <w:trHeight w:val="323"/>
        </w:trPr>
        <w:tc>
          <w:tcPr>
            <w:tcW w:w="572" w:type="dxa"/>
          </w:tcPr>
          <w:p w14:paraId="6E702A5E" w14:textId="12FDF5D0" w:rsidR="006B098B" w:rsidRPr="00CE2F12" w:rsidRDefault="006B098B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</w:rPr>
              <w:lastRenderedPageBreak/>
              <w:t>4</w:t>
            </w:r>
          </w:p>
        </w:tc>
        <w:tc>
          <w:tcPr>
            <w:tcW w:w="2983" w:type="dxa"/>
          </w:tcPr>
          <w:p w14:paraId="2B50F3FE" w14:textId="676BFD7D" w:rsidR="006B098B" w:rsidRPr="00CE2F12" w:rsidRDefault="006B098B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</w:rPr>
              <w:t>«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Դերձակ</w:t>
            </w:r>
            <w:proofErr w:type="spellEnd"/>
            <w:r w:rsidRPr="00CE2F12">
              <w:rPr>
                <w:rStyle w:val="af1"/>
                <w:i w:val="0"/>
              </w:rPr>
              <w:t xml:space="preserve">»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մասնագիտության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կարճաժամկետ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դասընթաց</w:t>
            </w:r>
            <w:proofErr w:type="spellEnd"/>
          </w:p>
        </w:tc>
        <w:tc>
          <w:tcPr>
            <w:tcW w:w="3544" w:type="dxa"/>
          </w:tcPr>
          <w:p w14:paraId="3C3B9AA7" w14:textId="77777777" w:rsidR="00CE2F12" w:rsidRPr="00CE2F12" w:rsidRDefault="00CE2F12" w:rsidP="00CE2F12">
            <w:pPr>
              <w:rPr>
                <w:iCs/>
                <w:lang w:val="hy-AM"/>
              </w:rPr>
            </w:pPr>
            <w:r w:rsidRPr="00CE2F12">
              <w:rPr>
                <w:iCs/>
                <w:lang w:val="hy-AM"/>
              </w:rPr>
              <w:t>«</w:t>
            </w:r>
            <w:r w:rsidRPr="00CE2F12">
              <w:rPr>
                <w:rFonts w:ascii="Sylfaen" w:hAnsi="Sylfaen" w:cs="Sylfaen"/>
                <w:iCs/>
                <w:lang w:val="hy-AM"/>
              </w:rPr>
              <w:t>Դերձակ</w:t>
            </w:r>
            <w:r w:rsidRPr="00CE2F12">
              <w:rPr>
                <w:iCs/>
                <w:lang w:val="hy-AM"/>
              </w:rPr>
              <w:t xml:space="preserve">» </w:t>
            </w:r>
            <w:r w:rsidRPr="00CE2F12">
              <w:rPr>
                <w:rFonts w:ascii="Sylfaen" w:hAnsi="Sylfaen" w:cs="Sylfaen"/>
                <w:iCs/>
                <w:lang w:val="hy-AM"/>
              </w:rPr>
              <w:t>մասնագիտության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կարճաժամկետ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դասընթաց՝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ինչպես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մեր</w:t>
            </w:r>
            <w:r w:rsidRPr="00CE2F12">
              <w:rPr>
                <w:iCs/>
                <w:lang w:val="hy-AM"/>
              </w:rPr>
              <w:t xml:space="preserve">  </w:t>
            </w:r>
            <w:r w:rsidRPr="00CE2F12">
              <w:rPr>
                <w:rFonts w:ascii="Sylfaen" w:hAnsi="Sylfaen" w:cs="Sylfaen"/>
                <w:iCs/>
                <w:lang w:val="hy-AM"/>
              </w:rPr>
              <w:t>համաքաղաքացիների</w:t>
            </w:r>
            <w:r w:rsidRPr="00CE2F12">
              <w:rPr>
                <w:iCs/>
                <w:lang w:val="hy-AM"/>
              </w:rPr>
              <w:t xml:space="preserve">, </w:t>
            </w:r>
            <w:r w:rsidRPr="00CE2F12">
              <w:rPr>
                <w:rFonts w:ascii="Sylfaen" w:hAnsi="Sylfaen" w:cs="Sylfaen"/>
                <w:iCs/>
                <w:lang w:val="hy-AM"/>
              </w:rPr>
              <w:t>այնպես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էլ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Լեռնային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Ղարաբաղից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բռնի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տեղահանված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մեր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հայրենակիցների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համար։</w:t>
            </w:r>
          </w:p>
          <w:p w14:paraId="55A8DF65" w14:textId="77777777" w:rsidR="00CE2F12" w:rsidRPr="00CE2F12" w:rsidRDefault="00CE2F12" w:rsidP="00CE2F12">
            <w:pPr>
              <w:rPr>
                <w:iCs/>
                <w:lang w:val="hy-AM"/>
              </w:rPr>
            </w:pPr>
            <w:r w:rsidRPr="00CE2F12">
              <w:rPr>
                <w:iCs/>
                <w:lang w:val="hy-AM"/>
              </w:rPr>
              <w:t>«</w:t>
            </w:r>
            <w:r w:rsidRPr="00CE2F12">
              <w:rPr>
                <w:rFonts w:ascii="Sylfaen" w:hAnsi="Sylfaen" w:cs="Sylfaen"/>
                <w:iCs/>
                <w:lang w:val="hy-AM"/>
              </w:rPr>
              <w:t>Դերձակ</w:t>
            </w:r>
            <w:r w:rsidRPr="00CE2F12">
              <w:rPr>
                <w:iCs/>
                <w:lang w:val="hy-AM"/>
              </w:rPr>
              <w:t xml:space="preserve">» </w:t>
            </w:r>
            <w:r w:rsidRPr="00CE2F12">
              <w:rPr>
                <w:rFonts w:ascii="Sylfaen" w:hAnsi="Sylfaen" w:cs="Sylfaen"/>
                <w:iCs/>
                <w:lang w:val="hy-AM"/>
              </w:rPr>
              <w:t>մասնագիտության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ունկնդիրը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դասընթացն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ավարտելուց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հետո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կստանա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գիտելիքներ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և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ձեռք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կբերի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հետևյալ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կարողություններն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ու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հմտությունները՝</w:t>
            </w:r>
          </w:p>
          <w:p w14:paraId="4A8F00A7" w14:textId="77777777" w:rsidR="00CE2F12" w:rsidRPr="00CE2F12" w:rsidRDefault="00CE2F12" w:rsidP="00CE2F12">
            <w:pPr>
              <w:rPr>
                <w:iCs/>
                <w:lang w:val="hy-AM"/>
              </w:rPr>
            </w:pPr>
            <w:r w:rsidRPr="00CE2F12">
              <w:rPr>
                <w:iCs/>
                <w:lang w:val="hy-AM"/>
              </w:rPr>
              <w:t>1</w:t>
            </w:r>
            <w:r w:rsidRPr="00CE2F12">
              <w:rPr>
                <w:rFonts w:ascii="MS Gothic" w:eastAsia="MS Gothic" w:hAnsi="MS Gothic" w:cs="MS Gothic" w:hint="eastAsia"/>
                <w:iCs/>
                <w:lang w:val="hy-AM"/>
              </w:rPr>
              <w:t>․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Գործվածքների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ընտրություն</w:t>
            </w:r>
          </w:p>
          <w:p w14:paraId="6B18F423" w14:textId="77777777" w:rsidR="00CE2F12" w:rsidRPr="00CE2F12" w:rsidRDefault="00CE2F12" w:rsidP="00CE2F12">
            <w:pPr>
              <w:rPr>
                <w:iCs/>
                <w:lang w:val="hy-AM"/>
              </w:rPr>
            </w:pPr>
            <w:r w:rsidRPr="00CE2F12">
              <w:rPr>
                <w:iCs/>
                <w:lang w:val="hy-AM"/>
              </w:rPr>
              <w:t>2</w:t>
            </w:r>
            <w:r w:rsidRPr="00CE2F12">
              <w:rPr>
                <w:rFonts w:ascii="MS Gothic" w:eastAsia="MS Gothic" w:hAnsi="MS Gothic" w:cs="MS Gothic" w:hint="eastAsia"/>
                <w:iCs/>
                <w:lang w:val="hy-AM"/>
              </w:rPr>
              <w:t>․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Չափումների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կատարում</w:t>
            </w:r>
          </w:p>
          <w:p w14:paraId="375ACB04" w14:textId="77777777" w:rsidR="00CE2F12" w:rsidRPr="00CE2F12" w:rsidRDefault="00CE2F12" w:rsidP="00CE2F12">
            <w:pPr>
              <w:rPr>
                <w:iCs/>
                <w:lang w:val="hy-AM"/>
              </w:rPr>
            </w:pPr>
            <w:r w:rsidRPr="00CE2F12">
              <w:rPr>
                <w:iCs/>
                <w:lang w:val="hy-AM"/>
              </w:rPr>
              <w:t>3</w:t>
            </w:r>
            <w:r w:rsidRPr="00CE2F12">
              <w:rPr>
                <w:rFonts w:ascii="MS Gothic" w:eastAsia="MS Gothic" w:hAnsi="MS Gothic" w:cs="MS Gothic" w:hint="eastAsia"/>
                <w:iCs/>
                <w:lang w:val="hy-AM"/>
              </w:rPr>
              <w:t>․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Հագուստի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կարում</w:t>
            </w:r>
            <w:r w:rsidRPr="00CE2F12">
              <w:rPr>
                <w:iCs/>
                <w:lang w:val="hy-AM"/>
              </w:rPr>
              <w:t xml:space="preserve">, </w:t>
            </w:r>
            <w:r w:rsidRPr="00CE2F12">
              <w:rPr>
                <w:rFonts w:ascii="Sylfaen" w:hAnsi="Sylfaen" w:cs="Sylfaen"/>
                <w:iCs/>
                <w:lang w:val="hy-AM"/>
              </w:rPr>
              <w:t>ձևավորում</w:t>
            </w:r>
            <w:r w:rsidRPr="00CE2F12">
              <w:rPr>
                <w:iCs/>
                <w:lang w:val="hy-AM"/>
              </w:rPr>
              <w:t xml:space="preserve">, </w:t>
            </w:r>
            <w:r w:rsidRPr="00CE2F12">
              <w:rPr>
                <w:rFonts w:ascii="Sylfaen" w:hAnsi="Sylfaen" w:cs="Sylfaen"/>
                <w:iCs/>
                <w:lang w:val="hy-AM"/>
              </w:rPr>
              <w:t>նորոգում</w:t>
            </w:r>
          </w:p>
          <w:p w14:paraId="312B2C4D" w14:textId="77777777" w:rsidR="00CE2F12" w:rsidRPr="00CE2F12" w:rsidRDefault="00CE2F12" w:rsidP="00CE2F12">
            <w:pPr>
              <w:rPr>
                <w:iCs/>
                <w:lang w:val="hy-AM"/>
              </w:rPr>
            </w:pPr>
            <w:r w:rsidRPr="00CE2F12">
              <w:rPr>
                <w:iCs/>
                <w:lang w:val="hy-AM"/>
              </w:rPr>
              <w:t>4</w:t>
            </w:r>
            <w:r w:rsidRPr="00CE2F12">
              <w:rPr>
                <w:rFonts w:ascii="MS Gothic" w:eastAsia="MS Gothic" w:hAnsi="MS Gothic" w:cs="MS Gothic" w:hint="eastAsia"/>
                <w:iCs/>
                <w:lang w:val="hy-AM"/>
              </w:rPr>
              <w:t>․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Կարի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մեքենաների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և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ձեռքի</w:t>
            </w:r>
            <w:r w:rsidRPr="00CE2F12">
              <w:rPr>
                <w:iCs/>
                <w:lang w:val="hy-AM"/>
              </w:rPr>
              <w:t xml:space="preserve">  </w:t>
            </w:r>
            <w:r w:rsidRPr="00CE2F12">
              <w:rPr>
                <w:rFonts w:ascii="Sylfaen" w:hAnsi="Sylfaen" w:cs="Sylfaen"/>
                <w:iCs/>
                <w:lang w:val="hy-AM"/>
              </w:rPr>
              <w:t>գործիքների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ճիշտ</w:t>
            </w:r>
            <w:r w:rsidRPr="00CE2F12">
              <w:rPr>
                <w:iCs/>
                <w:lang w:val="hy-AM"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hy-AM"/>
              </w:rPr>
              <w:t>օգտագործում</w:t>
            </w:r>
            <w:r w:rsidRPr="00CE2F12">
              <w:rPr>
                <w:rFonts w:ascii="Tahoma" w:hAnsi="Tahoma" w:cs="Tahoma"/>
                <w:iCs/>
                <w:lang w:val="hy-AM"/>
              </w:rPr>
              <w:t>։</w:t>
            </w:r>
          </w:p>
          <w:p w14:paraId="0CBFC835" w14:textId="7E62B1EE" w:rsidR="006B098B" w:rsidRPr="00CE2F12" w:rsidRDefault="006B098B" w:rsidP="00CE2F12">
            <w:pPr>
              <w:rPr>
                <w:rStyle w:val="af1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7F0E7872" w14:textId="178F4297" w:rsidR="006B098B" w:rsidRPr="00CE2F12" w:rsidRDefault="00CE2F12" w:rsidP="00CE2F12">
            <w:pPr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lastRenderedPageBreak/>
              <w:t>Մերժվել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է</w:t>
            </w:r>
            <w:r w:rsidRPr="00CE2F12">
              <w:rPr>
                <w:rStyle w:val="af1"/>
                <w:i w:val="0"/>
              </w:rPr>
              <w:t xml:space="preserve"> </w:t>
            </w:r>
          </w:p>
        </w:tc>
        <w:tc>
          <w:tcPr>
            <w:tcW w:w="4536" w:type="dxa"/>
          </w:tcPr>
          <w:p w14:paraId="58E0D299" w14:textId="77777777" w:rsidR="006B098B" w:rsidRDefault="00CE2F12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Պահանջարկի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չկա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շահառուները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քիչ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են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նախապատվությունը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տրվում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ոլորտային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գլոբալ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խնդիրների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լուծմանը</w:t>
            </w:r>
            <w:r w:rsidRPr="00CE2F12">
              <w:rPr>
                <w:rStyle w:val="af1"/>
                <w:i w:val="0"/>
                <w:lang w:val="hy-AM"/>
              </w:rPr>
              <w:t>:</w:t>
            </w:r>
          </w:p>
          <w:p w14:paraId="00393559" w14:textId="3EE268A0" w:rsidR="00CE2F12" w:rsidRPr="00CE2F12" w:rsidRDefault="00CE2F12" w:rsidP="00CE2F12">
            <w:pPr>
              <w:rPr>
                <w:rStyle w:val="af1"/>
                <w:rFonts w:ascii="Sylfaen" w:hAnsi="Sylfaen"/>
                <w:i w:val="0"/>
              </w:rPr>
            </w:pPr>
          </w:p>
        </w:tc>
      </w:tr>
      <w:tr w:rsidR="006B098B" w:rsidRPr="00CE2F12" w14:paraId="57DB574A" w14:textId="2DC037B4" w:rsidTr="00147781">
        <w:tc>
          <w:tcPr>
            <w:tcW w:w="572" w:type="dxa"/>
          </w:tcPr>
          <w:p w14:paraId="51F26157" w14:textId="33CBDB05" w:rsidR="006B098B" w:rsidRPr="00CE2F12" w:rsidRDefault="006B098B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</w:rPr>
              <w:lastRenderedPageBreak/>
              <w:t>5</w:t>
            </w:r>
          </w:p>
        </w:tc>
        <w:tc>
          <w:tcPr>
            <w:tcW w:w="2983" w:type="dxa"/>
          </w:tcPr>
          <w:p w14:paraId="1DA0FE74" w14:textId="34E89C12" w:rsidR="006B098B" w:rsidRPr="00CE2F12" w:rsidRDefault="006B098B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</w:rPr>
              <w:t>«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Եռակցում</w:t>
            </w:r>
            <w:proofErr w:type="spellEnd"/>
            <w:r w:rsidRPr="00CE2F12">
              <w:rPr>
                <w:rStyle w:val="af1"/>
                <w:i w:val="0"/>
              </w:rPr>
              <w:t>» (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զոդում</w:t>
            </w:r>
            <w:proofErr w:type="spellEnd"/>
            <w:r w:rsidRPr="00CE2F12">
              <w:rPr>
                <w:rStyle w:val="af1"/>
                <w:i w:val="0"/>
              </w:rPr>
              <w:t xml:space="preserve">)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մասնագիտության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կարճաժամկետ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դասընթաց</w:t>
            </w:r>
            <w:proofErr w:type="spellEnd"/>
          </w:p>
        </w:tc>
        <w:tc>
          <w:tcPr>
            <w:tcW w:w="3544" w:type="dxa"/>
          </w:tcPr>
          <w:p w14:paraId="75299550" w14:textId="77777777" w:rsidR="00CE2F12" w:rsidRPr="00CE2F12" w:rsidRDefault="00CE2F12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</w:rPr>
              <w:t>«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Եռակցում</w:t>
            </w:r>
            <w:proofErr w:type="spellEnd"/>
            <w:r w:rsidRPr="00CE2F12">
              <w:rPr>
                <w:rStyle w:val="af1"/>
                <w:i w:val="0"/>
              </w:rPr>
              <w:t>» (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զոդում</w:t>
            </w:r>
            <w:proofErr w:type="spellEnd"/>
            <w:r w:rsidRPr="00CE2F12">
              <w:rPr>
                <w:rStyle w:val="af1"/>
                <w:i w:val="0"/>
              </w:rPr>
              <w:t xml:space="preserve">)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մասնագիտության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կարճաժամկետ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դասընթաց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Հրազդան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համայնքի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բնակիչների</w:t>
            </w:r>
            <w:proofErr w:type="spellEnd"/>
            <w:r w:rsidRPr="00CE2F12">
              <w:rPr>
                <w:rStyle w:val="af1"/>
                <w:i w:val="0"/>
              </w:rPr>
              <w:t xml:space="preserve">,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ինչպես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նաև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Լեռնային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Ղարաբաղից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բռնի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տեղահանված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և</w:t>
            </w:r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մեր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համայնքում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բնակություն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հաստատած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անձանց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համար</w:t>
            </w:r>
            <w:proofErr w:type="spellEnd"/>
            <w:r w:rsidRPr="00CE2F12">
              <w:rPr>
                <w:rStyle w:val="af1"/>
                <w:rFonts w:ascii="Sylfaen" w:hAnsi="Sylfaen" w:cs="Sylfaen"/>
                <w:i w:val="0"/>
              </w:rPr>
              <w:t>։</w:t>
            </w:r>
          </w:p>
          <w:p w14:paraId="66F17326" w14:textId="575220A9" w:rsidR="006B098B" w:rsidRPr="00CE2F12" w:rsidRDefault="00CE2F12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</w:rPr>
              <w:t>«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Եռակցում</w:t>
            </w:r>
            <w:proofErr w:type="spellEnd"/>
            <w:proofErr w:type="gramStart"/>
            <w:r w:rsidRPr="00CE2F12">
              <w:rPr>
                <w:rStyle w:val="af1"/>
                <w:i w:val="0"/>
              </w:rPr>
              <w:t xml:space="preserve">» 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մասնագիտությունը</w:t>
            </w:r>
            <w:proofErr w:type="spellEnd"/>
            <w:proofErr w:type="gram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մետաղական</w:t>
            </w:r>
            <w:proofErr w:type="spellEnd"/>
            <w:r w:rsidRPr="00CE2F12">
              <w:rPr>
                <w:rStyle w:val="af1"/>
                <w:i w:val="0"/>
              </w:rPr>
              <w:t xml:space="preserve"> (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և</w:t>
            </w:r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ոչ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միայն</w:t>
            </w:r>
            <w:proofErr w:type="spellEnd"/>
            <w:r w:rsidRPr="00CE2F12">
              <w:rPr>
                <w:rStyle w:val="af1"/>
                <w:i w:val="0"/>
              </w:rPr>
              <w:t xml:space="preserve">)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մասերի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միացման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գործընթաց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է՝</w:t>
            </w:r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բարձր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ջերմաստիճանի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կամ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ճնշման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կիրառմամբ</w:t>
            </w:r>
            <w:proofErr w:type="spellEnd"/>
            <w:r w:rsidRPr="00CE2F12">
              <w:rPr>
                <w:rStyle w:val="af1"/>
                <w:rFonts w:ascii="Sylfaen" w:hAnsi="Sylfaen" w:cs="Sylfaen"/>
                <w:i w:val="0"/>
              </w:rPr>
              <w:t>։</w:t>
            </w:r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Եռակցողը</w:t>
            </w:r>
            <w:proofErr w:type="spellEnd"/>
            <w:r w:rsidRPr="00CE2F12">
              <w:rPr>
                <w:rStyle w:val="af1"/>
                <w:i w:val="0"/>
              </w:rPr>
              <w:t xml:space="preserve"> (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զոդողը</w:t>
            </w:r>
            <w:proofErr w:type="spellEnd"/>
            <w:r w:rsidRPr="00CE2F12">
              <w:rPr>
                <w:rStyle w:val="af1"/>
                <w:i w:val="0"/>
              </w:rPr>
              <w:t xml:space="preserve">)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տեխնիկական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մասնագետ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է</w:t>
            </w:r>
            <w:r w:rsidRPr="00CE2F12">
              <w:rPr>
                <w:rStyle w:val="af1"/>
                <w:i w:val="0"/>
              </w:rPr>
              <w:t xml:space="preserve">,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ով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կատարում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է</w:t>
            </w:r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տարբեր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նյութերի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միացում</w:t>
            </w:r>
            <w:proofErr w:type="spellEnd"/>
            <w:r w:rsidRPr="00CE2F12">
              <w:rPr>
                <w:rStyle w:val="af1"/>
                <w:i w:val="0"/>
              </w:rPr>
              <w:t xml:space="preserve">, </w:t>
            </w:r>
            <w:proofErr w:type="spellStart"/>
            <w:proofErr w:type="gramStart"/>
            <w:r w:rsidRPr="00CE2F12">
              <w:rPr>
                <w:rStyle w:val="af1"/>
                <w:rFonts w:ascii="Sylfaen" w:hAnsi="Sylfaen" w:cs="Sylfaen"/>
                <w:i w:val="0"/>
              </w:rPr>
              <w:t>վերանորոգում</w:t>
            </w:r>
            <w:proofErr w:type="spellEnd"/>
            <w:r w:rsidRPr="00CE2F12">
              <w:rPr>
                <w:rStyle w:val="af1"/>
                <w:i w:val="0"/>
              </w:rPr>
              <w:t xml:space="preserve">  </w:t>
            </w:r>
            <w:r w:rsidRPr="00CE2F12">
              <w:rPr>
                <w:rStyle w:val="af1"/>
                <w:rFonts w:ascii="Sylfaen" w:hAnsi="Sylfaen" w:cs="Sylfaen"/>
                <w:i w:val="0"/>
              </w:rPr>
              <w:t>և</w:t>
            </w:r>
            <w:proofErr w:type="gram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մոնտաժ</w:t>
            </w:r>
            <w:proofErr w:type="spellEnd"/>
            <w:r w:rsidRPr="00CE2F12">
              <w:rPr>
                <w:rStyle w:val="af1"/>
                <w:rFonts w:ascii="Tahoma" w:hAnsi="Tahoma" w:cs="Tahoma"/>
                <w:i w:val="0"/>
              </w:rPr>
              <w:t>։</w:t>
            </w:r>
          </w:p>
        </w:tc>
        <w:tc>
          <w:tcPr>
            <w:tcW w:w="2126" w:type="dxa"/>
          </w:tcPr>
          <w:p w14:paraId="61FF7C5B" w14:textId="16739C3A" w:rsidR="006B098B" w:rsidRPr="00CE2F12" w:rsidRDefault="00CE2F12" w:rsidP="00CE2F12">
            <w:pPr>
              <w:rPr>
                <w:rStyle w:val="af1"/>
                <w:rFonts w:ascii="Sylfaen" w:hAnsi="Sylfaen"/>
                <w:i w:val="0"/>
              </w:rPr>
            </w:pPr>
            <w:proofErr w:type="spellStart"/>
            <w:r>
              <w:rPr>
                <w:rStyle w:val="af1"/>
                <w:rFonts w:ascii="Sylfaen" w:hAnsi="Sylfaen"/>
                <w:i w:val="0"/>
              </w:rPr>
              <w:t>Մերժվել</w:t>
            </w:r>
            <w:proofErr w:type="spellEnd"/>
            <w:r>
              <w:rPr>
                <w:rStyle w:val="af1"/>
                <w:rFonts w:ascii="Sylfaen" w:hAnsi="Sylfaen"/>
                <w:i w:val="0"/>
              </w:rPr>
              <w:t xml:space="preserve"> է</w:t>
            </w:r>
          </w:p>
        </w:tc>
        <w:tc>
          <w:tcPr>
            <w:tcW w:w="4536" w:type="dxa"/>
          </w:tcPr>
          <w:p w14:paraId="4225B9DA" w14:textId="0FEC7867" w:rsidR="006B098B" w:rsidRPr="00CE2F12" w:rsidRDefault="00CE2F12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Պահանջարկի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չկա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շահառուները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քիչ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են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նախապատվությունը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տրվում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ոլորտային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գլոբալ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խնդիրների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լուծմանը</w:t>
            </w:r>
            <w:r w:rsidRPr="00CE2F12">
              <w:rPr>
                <w:rStyle w:val="af1"/>
                <w:i w:val="0"/>
                <w:lang w:val="hy-AM"/>
              </w:rPr>
              <w:t>:</w:t>
            </w:r>
          </w:p>
        </w:tc>
      </w:tr>
      <w:tr w:rsidR="006B098B" w:rsidRPr="00CE2F12" w14:paraId="0C812D66" w14:textId="3C57B0AB" w:rsidTr="00147781">
        <w:tc>
          <w:tcPr>
            <w:tcW w:w="572" w:type="dxa"/>
          </w:tcPr>
          <w:p w14:paraId="76168512" w14:textId="2E9E19F9" w:rsidR="006B098B" w:rsidRPr="00CE2F12" w:rsidRDefault="006B098B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</w:rPr>
              <w:t>6</w:t>
            </w:r>
          </w:p>
        </w:tc>
        <w:tc>
          <w:tcPr>
            <w:tcW w:w="2983" w:type="dxa"/>
          </w:tcPr>
          <w:p w14:paraId="0D234DD1" w14:textId="5AB83B73" w:rsidR="006B098B" w:rsidRPr="00CE2F12" w:rsidRDefault="006B098B" w:rsidP="00CE2F12">
            <w:pPr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Մոդուլային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գրադարան</w:t>
            </w:r>
            <w:proofErr w:type="spellEnd"/>
          </w:p>
        </w:tc>
        <w:tc>
          <w:tcPr>
            <w:tcW w:w="3544" w:type="dxa"/>
          </w:tcPr>
          <w:p w14:paraId="5434E6A5" w14:textId="0B1FB314" w:rsidR="006B098B" w:rsidRPr="00CE2F12" w:rsidRDefault="00CE2F12" w:rsidP="00CE2F12">
            <w:pPr>
              <w:rPr>
                <w:rStyle w:val="af1"/>
                <w:i w:val="0"/>
                <w:lang w:val="hy-AM"/>
              </w:rPr>
            </w:pP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Հրազդան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համայնքում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շուրջ</w:t>
            </w:r>
            <w:r w:rsidRPr="00CE2F12">
              <w:rPr>
                <w:rStyle w:val="af1"/>
                <w:i w:val="0"/>
                <w:lang w:val="hy-AM"/>
              </w:rPr>
              <w:t xml:space="preserve"> 500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աշակերտ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ունեցող</w:t>
            </w:r>
            <w:r w:rsidRPr="00CE2F12">
              <w:rPr>
                <w:rStyle w:val="af1"/>
                <w:i w:val="0"/>
                <w:lang w:val="hy-AM"/>
              </w:rPr>
              <w:t xml:space="preserve"> 13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ավագ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դպրոցի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հարևանությամբ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գտնվում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համայնքային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գրադարան։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Վերջինս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թե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դրսից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թե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ներսից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գտնվում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ոչ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այնքան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բարենպաստ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պայմաններում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և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չի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ստեղծում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վիզուալ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մոտիվացիա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ընթերցասերների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մոտ։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Աշխարհում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շատ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երկրներում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ընդունված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մոդուլային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գրադարանի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մոդելը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lastRenderedPageBreak/>
              <w:t>հրաշալի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կհամապատասխանի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այս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կառույցին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քանի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որ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և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դիրքը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և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շենքի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ֆիզիկական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չափերը</w:t>
            </w:r>
            <w:r w:rsidRPr="00CE2F12">
              <w:rPr>
                <w:rStyle w:val="af1"/>
                <w:i w:val="0"/>
                <w:lang w:val="hy-AM"/>
              </w:rPr>
              <w:t xml:space="preserve"> (300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քմ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ցանկության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դեպքում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նաև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հարևան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մասնաշենքը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որը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ևս</w:t>
            </w:r>
            <w:r w:rsidRPr="00CE2F12">
              <w:rPr>
                <w:rStyle w:val="af1"/>
                <w:i w:val="0"/>
                <w:lang w:val="hy-AM"/>
              </w:rPr>
              <w:t xml:space="preserve"> 300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քմ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</w:t>
            </w:r>
            <w:r w:rsidRPr="00CE2F12">
              <w:rPr>
                <w:rStyle w:val="af1"/>
                <w:i w:val="0"/>
                <w:lang w:val="hy-AM"/>
              </w:rPr>
              <w:t xml:space="preserve">)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համապատասխանում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են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համայնքային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կենտրոնացված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գրադարան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ունենալու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գաղափարին։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Ինչպես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նշեցի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գրադարանի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հարևանությամբ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գտնվում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Հրազդանի</w:t>
            </w:r>
            <w:r w:rsidRPr="00CE2F12">
              <w:rPr>
                <w:rStyle w:val="af1"/>
                <w:i w:val="0"/>
                <w:lang w:val="hy-AM"/>
              </w:rPr>
              <w:t xml:space="preserve"> 13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ավագ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դպրոցը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ինչպես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նաև</w:t>
            </w:r>
            <w:r w:rsidRPr="00CE2F12">
              <w:rPr>
                <w:rStyle w:val="af1"/>
                <w:i w:val="0"/>
                <w:lang w:val="hy-AM"/>
              </w:rPr>
              <w:t xml:space="preserve"> 2026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թվականից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հարակից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հատվածում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կբացվի</w:t>
            </w:r>
            <w:r w:rsidRPr="00CE2F12">
              <w:rPr>
                <w:rStyle w:val="af1"/>
                <w:i w:val="0"/>
                <w:lang w:val="hy-AM"/>
              </w:rPr>
              <w:t xml:space="preserve"> «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Հրազդան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երիտասարդական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կենտրոնը</w:t>
            </w:r>
            <w:r w:rsidRPr="00CE2F12">
              <w:rPr>
                <w:rStyle w:val="af1"/>
                <w:i w:val="0"/>
                <w:lang w:val="hy-AM"/>
              </w:rPr>
              <w:t>»</w:t>
            </w:r>
            <w:r w:rsidRPr="00CE2F12">
              <w:rPr>
                <w:rStyle w:val="af1"/>
                <w:rFonts w:ascii="Tahoma" w:hAnsi="Tahoma" w:cs="Tahoma"/>
                <w:i w:val="0"/>
                <w:lang w:val="hy-AM"/>
              </w:rPr>
              <w:t>։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Մոդուլային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գրադարանը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ճիշտ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ժամանակին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կարող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իր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հյուրընկալ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դռները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բացել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մեր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քաղաքացիների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համար։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Նշեմ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նաև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որ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համայնքում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կան</w:t>
            </w:r>
            <w:r w:rsidRPr="00CE2F12">
              <w:rPr>
                <w:rStyle w:val="af1"/>
                <w:i w:val="0"/>
                <w:lang w:val="hy-AM"/>
              </w:rPr>
              <w:t xml:space="preserve"> 20-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ից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ավել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գրեողներ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ինչպես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նաև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գիտնականներ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նկարիչներ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որոնք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կստանան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հրաշալի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հնարավորություն՝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շնորհանդեսներ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գրական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երեկոներ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կազմակերպելու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համար։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Տարածքը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ունի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ընդարձակ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բակային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հատված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որը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ամռան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ամիսներին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կարող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ծառայել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որպես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բացօդյա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ընթերցասրահ։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Մյուս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կողմից</w:t>
            </w:r>
            <w:r w:rsidRPr="00CE2F12">
              <w:rPr>
                <w:rStyle w:val="af1"/>
                <w:i w:val="0"/>
                <w:lang w:val="hy-AM"/>
              </w:rPr>
              <w:t xml:space="preserve">, 51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lastRenderedPageBreak/>
              <w:t>հասցեում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գտնվող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այս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շինությունը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համայնքային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տարածք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է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և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ենթակա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բարեկարգման</w:t>
            </w:r>
            <w:r w:rsidRPr="00CE2F12">
              <w:rPr>
                <w:rStyle w:val="af1"/>
                <w:i w:val="0"/>
                <w:lang w:val="hy-AM"/>
              </w:rPr>
              <w:t xml:space="preserve">,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այս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գաղափարի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կյանքի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կոչմամբ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մենք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կունենանք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կենտրոնացված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գրադարան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և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ևս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մեկ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համայնքային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վերականգնված</w:t>
            </w:r>
            <w:r w:rsidRPr="00CE2F12">
              <w:rPr>
                <w:rStyle w:val="af1"/>
                <w:i w:val="0"/>
                <w:lang w:val="hy-AM"/>
              </w:rPr>
              <w:t xml:space="preserve"> </w:t>
            </w:r>
            <w:r w:rsidRPr="00CE2F12">
              <w:rPr>
                <w:rStyle w:val="af1"/>
                <w:rFonts w:ascii="Sylfaen" w:hAnsi="Sylfaen" w:cs="Sylfaen"/>
                <w:i w:val="0"/>
                <w:lang w:val="hy-AM"/>
              </w:rPr>
              <w:t>կառույց</w:t>
            </w:r>
            <w:r w:rsidRPr="00CE2F12">
              <w:rPr>
                <w:rStyle w:val="af1"/>
                <w:rFonts w:ascii="Tahoma" w:hAnsi="Tahoma" w:cs="Tahoma"/>
                <w:i w:val="0"/>
                <w:lang w:val="hy-AM"/>
              </w:rPr>
              <w:t>։</w:t>
            </w:r>
          </w:p>
        </w:tc>
        <w:tc>
          <w:tcPr>
            <w:tcW w:w="2126" w:type="dxa"/>
          </w:tcPr>
          <w:p w14:paraId="77C7C0CD" w14:textId="3A8F5376" w:rsidR="006B098B" w:rsidRPr="00CE2F12" w:rsidRDefault="00CE2F12" w:rsidP="00CE2F12">
            <w:pPr>
              <w:rPr>
                <w:rStyle w:val="af1"/>
                <w:rFonts w:ascii="Sylfaen" w:hAnsi="Sylfaen"/>
                <w:i w:val="0"/>
              </w:rPr>
            </w:pPr>
            <w:proofErr w:type="spellStart"/>
            <w:r>
              <w:rPr>
                <w:rStyle w:val="af1"/>
                <w:rFonts w:ascii="Sylfaen" w:hAnsi="Sylfaen"/>
                <w:i w:val="0"/>
              </w:rPr>
              <w:lastRenderedPageBreak/>
              <w:t>Ընդունվել</w:t>
            </w:r>
            <w:proofErr w:type="spellEnd"/>
            <w:r>
              <w:rPr>
                <w:rStyle w:val="af1"/>
                <w:rFonts w:ascii="Sylfaen" w:hAnsi="Sylfaen"/>
                <w:i w:val="0"/>
              </w:rPr>
              <w:t xml:space="preserve"> է</w:t>
            </w:r>
          </w:p>
        </w:tc>
        <w:tc>
          <w:tcPr>
            <w:tcW w:w="4536" w:type="dxa"/>
          </w:tcPr>
          <w:p w14:paraId="0B216D1C" w14:textId="77777777" w:rsidR="006B098B" w:rsidRPr="00CE2F12" w:rsidRDefault="006B098B" w:rsidP="00CE2F12">
            <w:pPr>
              <w:rPr>
                <w:rStyle w:val="af1"/>
                <w:i w:val="0"/>
              </w:rPr>
            </w:pPr>
          </w:p>
        </w:tc>
      </w:tr>
      <w:tr w:rsidR="006B098B" w:rsidRPr="00CE2F12" w14:paraId="101B8D99" w14:textId="77777777" w:rsidTr="00147781">
        <w:tc>
          <w:tcPr>
            <w:tcW w:w="572" w:type="dxa"/>
          </w:tcPr>
          <w:p w14:paraId="55A45327" w14:textId="0257200E" w:rsidR="006B098B" w:rsidRPr="00CE2F12" w:rsidRDefault="006B098B" w:rsidP="00CE2F12">
            <w:pPr>
              <w:rPr>
                <w:rStyle w:val="af1"/>
                <w:i w:val="0"/>
              </w:rPr>
            </w:pPr>
            <w:r w:rsidRPr="00CE2F12">
              <w:rPr>
                <w:rStyle w:val="af1"/>
                <w:i w:val="0"/>
              </w:rPr>
              <w:lastRenderedPageBreak/>
              <w:t>7</w:t>
            </w:r>
          </w:p>
        </w:tc>
        <w:tc>
          <w:tcPr>
            <w:tcW w:w="2983" w:type="dxa"/>
          </w:tcPr>
          <w:p w14:paraId="07EC4BA1" w14:textId="68CD8D9B" w:rsidR="006B098B" w:rsidRPr="00CE2F12" w:rsidRDefault="006B098B" w:rsidP="00CE2F12">
            <w:pPr>
              <w:rPr>
                <w:rStyle w:val="af1"/>
                <w:i w:val="0"/>
              </w:rPr>
            </w:pP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Ծաղկող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Հրազդան</w:t>
            </w:r>
            <w:proofErr w:type="spellEnd"/>
            <w:r w:rsidRPr="00CE2F12">
              <w:rPr>
                <w:rStyle w:val="af1"/>
                <w:i w:val="0"/>
              </w:rPr>
              <w:t>/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այգու</w:t>
            </w:r>
            <w:proofErr w:type="spellEnd"/>
            <w:r w:rsidRPr="00CE2F12">
              <w:rPr>
                <w:rStyle w:val="af1"/>
                <w:i w:val="0"/>
              </w:rPr>
              <w:t xml:space="preserve"> </w:t>
            </w:r>
            <w:proofErr w:type="spellStart"/>
            <w:r w:rsidRPr="00CE2F12">
              <w:rPr>
                <w:rStyle w:val="af1"/>
                <w:rFonts w:ascii="Sylfaen" w:hAnsi="Sylfaen" w:cs="Sylfaen"/>
                <w:i w:val="0"/>
              </w:rPr>
              <w:t>բարեկարգում</w:t>
            </w:r>
            <w:proofErr w:type="spellEnd"/>
          </w:p>
        </w:tc>
        <w:tc>
          <w:tcPr>
            <w:tcW w:w="3544" w:type="dxa"/>
          </w:tcPr>
          <w:p w14:paraId="3DAD2CE4" w14:textId="77777777" w:rsidR="00CE2F12" w:rsidRPr="00CE2F12" w:rsidRDefault="00CE2F12" w:rsidP="00CE2F12">
            <w:pPr>
              <w:rPr>
                <w:iCs/>
              </w:rPr>
            </w:pP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ռաջարկում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եմ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Հրազդանում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աղբյուրակ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թաղամասում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առկա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արևային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ժամացույցով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այգու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բարեկարգման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աշխատանքներ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իրականացնել</w:t>
            </w:r>
            <w:proofErr w:type="spellEnd"/>
            <w:r w:rsidRPr="00CE2F12">
              <w:rPr>
                <w:iCs/>
              </w:rPr>
              <w:t>:</w:t>
            </w:r>
          </w:p>
          <w:p w14:paraId="379FF2CE" w14:textId="77777777" w:rsidR="00CE2F12" w:rsidRPr="00CE2F12" w:rsidRDefault="00CE2F12" w:rsidP="00CE2F12">
            <w:pPr>
              <w:rPr>
                <w:iCs/>
              </w:rPr>
            </w:pP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Այգում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առկա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ամֆիթատրոնի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բարեկարգում</w:t>
            </w:r>
            <w:proofErr w:type="spellEnd"/>
            <w:r w:rsidRPr="00CE2F12">
              <w:rPr>
                <w:iCs/>
              </w:rPr>
              <w:t xml:space="preserve">,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ճեմուղիների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վերականգնում</w:t>
            </w:r>
            <w:proofErr w:type="spellEnd"/>
            <w:r w:rsidRPr="00CE2F12">
              <w:rPr>
                <w:iCs/>
              </w:rPr>
              <w:t xml:space="preserve">,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սալիկապատում</w:t>
            </w:r>
            <w:proofErr w:type="spellEnd"/>
            <w:r w:rsidRPr="00CE2F12">
              <w:rPr>
                <w:iCs/>
              </w:rPr>
              <w:t xml:space="preserve">,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նստարանների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տեղադրում</w:t>
            </w:r>
            <w:proofErr w:type="spellEnd"/>
            <w:r w:rsidRPr="00CE2F12">
              <w:rPr>
                <w:iCs/>
              </w:rPr>
              <w:t xml:space="preserve">,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ծաղկանոցների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կառուցում</w:t>
            </w:r>
            <w:proofErr w:type="spellEnd"/>
            <w:r w:rsidRPr="00CE2F12">
              <w:rPr>
                <w:iCs/>
              </w:rPr>
              <w:t xml:space="preserve">,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ծառատնկում</w:t>
            </w:r>
            <w:proofErr w:type="spellEnd"/>
            <w:r w:rsidRPr="00CE2F12">
              <w:rPr>
                <w:iCs/>
              </w:rPr>
              <w:t xml:space="preserve">,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գազոնապատում</w:t>
            </w:r>
            <w:proofErr w:type="spellEnd"/>
            <w:r w:rsidRPr="00CE2F12">
              <w:rPr>
                <w:iCs/>
              </w:rPr>
              <w:t xml:space="preserve">,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առանձնացնել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նաև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երեխաների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համար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նախատեսված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հատվածներ</w:t>
            </w:r>
            <w:proofErr w:type="spellEnd"/>
            <w:r w:rsidRPr="00CE2F12">
              <w:rPr>
                <w:iCs/>
              </w:rPr>
              <w:t xml:space="preserve">`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տեղադրելով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կարուսելներ</w:t>
            </w:r>
            <w:proofErr w:type="spellEnd"/>
            <w:r w:rsidRPr="00CE2F12">
              <w:rPr>
                <w:iCs/>
              </w:rPr>
              <w:t xml:space="preserve">,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մարզասարքեր</w:t>
            </w:r>
            <w:proofErr w:type="spellEnd"/>
            <w:r w:rsidRPr="00CE2F12">
              <w:rPr>
                <w:iCs/>
              </w:rPr>
              <w:t xml:space="preserve">: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Արևային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ժամացույցի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աշտարակի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չորս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կողմում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ժամացույցի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տեղադրում</w:t>
            </w:r>
            <w:proofErr w:type="spellEnd"/>
            <w:r w:rsidRPr="00CE2F12">
              <w:rPr>
                <w:iCs/>
              </w:rPr>
              <w:t>:</w:t>
            </w:r>
          </w:p>
          <w:p w14:paraId="0F1E1D02" w14:textId="6A4DCD9F" w:rsidR="006B098B" w:rsidRPr="00CE2F12" w:rsidRDefault="00CE2F12" w:rsidP="00CE2F12">
            <w:pPr>
              <w:rPr>
                <w:rStyle w:val="af1"/>
                <w:i w:val="0"/>
              </w:rPr>
            </w:pP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Տարածքը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ջրամբարի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ափին</w:t>
            </w:r>
            <w:proofErr w:type="spellEnd"/>
            <w:r w:rsidRPr="00CE2F12">
              <w:rPr>
                <w:iCs/>
              </w:rPr>
              <w:t xml:space="preserve"> </w:t>
            </w:r>
            <w:r w:rsidRPr="00CE2F12">
              <w:rPr>
                <w:rFonts w:ascii="Sylfaen" w:hAnsi="Sylfaen" w:cs="Sylfaen"/>
                <w:iCs/>
                <w:lang w:val="ru-RU"/>
              </w:rPr>
              <w:t>է</w:t>
            </w:r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ու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գրավիչ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ինչպես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տեղացիների</w:t>
            </w:r>
            <w:proofErr w:type="spellEnd"/>
            <w:r w:rsidRPr="00CE2F12">
              <w:rPr>
                <w:iCs/>
              </w:rPr>
              <w:t xml:space="preserve">,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այնպես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էլ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համայնքի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հյուրերի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ու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զբոսաշրջիկների</w:t>
            </w:r>
            <w:proofErr w:type="spellEnd"/>
            <w:r w:rsidRPr="00CE2F12">
              <w:rPr>
                <w:iCs/>
              </w:rPr>
              <w:t xml:space="preserve"> </w:t>
            </w:r>
            <w:proofErr w:type="spellStart"/>
            <w:r w:rsidRPr="00CE2F12">
              <w:rPr>
                <w:rFonts w:ascii="Sylfaen" w:hAnsi="Sylfaen" w:cs="Sylfaen"/>
                <w:iCs/>
                <w:lang w:val="ru-RU"/>
              </w:rPr>
              <w:t>համար</w:t>
            </w:r>
            <w:proofErr w:type="spellEnd"/>
            <w:r w:rsidRPr="00CE2F12">
              <w:rPr>
                <w:iCs/>
              </w:rPr>
              <w:t>:</w:t>
            </w:r>
          </w:p>
        </w:tc>
        <w:tc>
          <w:tcPr>
            <w:tcW w:w="2126" w:type="dxa"/>
          </w:tcPr>
          <w:p w14:paraId="114B8E13" w14:textId="3E6106BF" w:rsidR="006B098B" w:rsidRPr="00CE2F12" w:rsidRDefault="00CE2F12" w:rsidP="00CE2F12">
            <w:pPr>
              <w:rPr>
                <w:rStyle w:val="af1"/>
                <w:rFonts w:ascii="Sylfaen" w:hAnsi="Sylfaen"/>
                <w:i w:val="0"/>
              </w:rPr>
            </w:pPr>
            <w:proofErr w:type="spellStart"/>
            <w:r>
              <w:rPr>
                <w:rStyle w:val="af1"/>
                <w:rFonts w:ascii="Sylfaen" w:hAnsi="Sylfaen"/>
                <w:i w:val="0"/>
              </w:rPr>
              <w:t>Ընդունվել</w:t>
            </w:r>
            <w:proofErr w:type="spellEnd"/>
            <w:r>
              <w:rPr>
                <w:rStyle w:val="af1"/>
                <w:rFonts w:ascii="Sylfaen" w:hAnsi="Sylfaen"/>
                <w:i w:val="0"/>
              </w:rPr>
              <w:t xml:space="preserve"> է</w:t>
            </w:r>
          </w:p>
        </w:tc>
        <w:tc>
          <w:tcPr>
            <w:tcW w:w="4536" w:type="dxa"/>
          </w:tcPr>
          <w:p w14:paraId="1A963929" w14:textId="77777777" w:rsidR="006B098B" w:rsidRPr="00CE2F12" w:rsidRDefault="006B098B" w:rsidP="00CE2F12">
            <w:pPr>
              <w:rPr>
                <w:rStyle w:val="af1"/>
                <w:i w:val="0"/>
              </w:rPr>
            </w:pPr>
          </w:p>
        </w:tc>
      </w:tr>
    </w:tbl>
    <w:p w14:paraId="0D42F7DA" w14:textId="0640C38D" w:rsidR="002C1592" w:rsidRPr="00CE2F12" w:rsidRDefault="002C1592" w:rsidP="00CE2F12">
      <w:pPr>
        <w:rPr>
          <w:rStyle w:val="af1"/>
          <w:i w:val="0"/>
        </w:rPr>
      </w:pPr>
    </w:p>
    <w:sectPr w:rsidR="002C1592" w:rsidRPr="00CE2F12" w:rsidSect="006B09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8FC16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8FC167" w16cid:durableId="63BFF0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589EF" w14:textId="77777777" w:rsidR="000D62CD" w:rsidRDefault="000D62CD" w:rsidP="00CC2C04">
      <w:pPr>
        <w:spacing w:after="0" w:line="240" w:lineRule="auto"/>
      </w:pPr>
      <w:r>
        <w:separator/>
      </w:r>
    </w:p>
  </w:endnote>
  <w:endnote w:type="continuationSeparator" w:id="0">
    <w:p w14:paraId="63D9B53F" w14:textId="77777777" w:rsidR="000D62CD" w:rsidRDefault="000D62CD" w:rsidP="00C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FFB15" w14:textId="77777777" w:rsidR="000D62CD" w:rsidRDefault="000D62CD" w:rsidP="00CC2C04">
      <w:pPr>
        <w:spacing w:after="0" w:line="240" w:lineRule="auto"/>
      </w:pPr>
      <w:r>
        <w:separator/>
      </w:r>
    </w:p>
  </w:footnote>
  <w:footnote w:type="continuationSeparator" w:id="0">
    <w:p w14:paraId="335A5278" w14:textId="77777777" w:rsidR="000D62CD" w:rsidRDefault="000D62CD" w:rsidP="00CC2C04">
      <w:pPr>
        <w:spacing w:after="0" w:line="240" w:lineRule="auto"/>
      </w:pPr>
      <w:r>
        <w:continuationSeparator/>
      </w:r>
    </w:p>
  </w:footnote>
  <w:footnote w:id="1">
    <w:p w14:paraId="4139B225" w14:textId="1E9C0A89" w:rsidR="004D3CE4" w:rsidRPr="00C85840" w:rsidRDefault="004D3CE4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lang w:val="hy-AM"/>
        </w:rPr>
        <w:t xml:space="preserve">Աղյուսակում լրացվում են </w:t>
      </w:r>
      <w:r w:rsidR="00C85840">
        <w:rPr>
          <w:lang w:val="hy-AM"/>
        </w:rPr>
        <w:t>Առաջարկների ներկայացման փուլում առցանց և թղթային</w:t>
      </w:r>
      <w:r w:rsidR="005215D5">
        <w:rPr>
          <w:lang w:val="hy-AM"/>
        </w:rPr>
        <w:t xml:space="preserve"> տարբերակներով </w:t>
      </w:r>
      <w:r w:rsidR="00C85840">
        <w:rPr>
          <w:lang w:val="hy-AM"/>
        </w:rPr>
        <w:t xml:space="preserve"> ներկայացված բոլոր առաջարկները</w:t>
      </w:r>
      <w:r w:rsidR="005215D5">
        <w:rPr>
          <w:lang w:val="hy-AM"/>
        </w:rPr>
        <w:t>։</w:t>
      </w:r>
      <w:r>
        <w:rPr>
          <w:lang w:val="hy-AM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3002D"/>
    <w:multiLevelType w:val="hybridMultilevel"/>
    <w:tmpl w:val="7EFC2410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368E0"/>
    <w:multiLevelType w:val="hybridMultilevel"/>
    <w:tmpl w:val="643A9C4E"/>
    <w:lvl w:ilvl="0" w:tplc="4F0ABCA8">
      <w:start w:val="1"/>
      <w:numFmt w:val="decimal"/>
      <w:lvlText w:val="%1)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EDB5B97"/>
    <w:multiLevelType w:val="hybridMultilevel"/>
    <w:tmpl w:val="0AC0D2DA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16"/>
    <w:rsid w:val="00053EF7"/>
    <w:rsid w:val="000C7212"/>
    <w:rsid w:val="000D62CD"/>
    <w:rsid w:val="00147781"/>
    <w:rsid w:val="0018567E"/>
    <w:rsid w:val="00240FC9"/>
    <w:rsid w:val="0029482B"/>
    <w:rsid w:val="002A5B16"/>
    <w:rsid w:val="002B466F"/>
    <w:rsid w:val="002C1592"/>
    <w:rsid w:val="002C71E1"/>
    <w:rsid w:val="00317CD1"/>
    <w:rsid w:val="003A620B"/>
    <w:rsid w:val="00413F61"/>
    <w:rsid w:val="00491354"/>
    <w:rsid w:val="0049152D"/>
    <w:rsid w:val="004D3CE4"/>
    <w:rsid w:val="004E4EF1"/>
    <w:rsid w:val="005215D5"/>
    <w:rsid w:val="0058223E"/>
    <w:rsid w:val="005E3F96"/>
    <w:rsid w:val="00616C78"/>
    <w:rsid w:val="00641B6A"/>
    <w:rsid w:val="00644859"/>
    <w:rsid w:val="00670F5D"/>
    <w:rsid w:val="006B098B"/>
    <w:rsid w:val="006B7CC0"/>
    <w:rsid w:val="006D53BA"/>
    <w:rsid w:val="00734615"/>
    <w:rsid w:val="00755A92"/>
    <w:rsid w:val="00820B19"/>
    <w:rsid w:val="008603D4"/>
    <w:rsid w:val="00863E58"/>
    <w:rsid w:val="0086635C"/>
    <w:rsid w:val="00900917"/>
    <w:rsid w:val="00937076"/>
    <w:rsid w:val="00944487"/>
    <w:rsid w:val="009A7780"/>
    <w:rsid w:val="00A1420F"/>
    <w:rsid w:val="00A672CB"/>
    <w:rsid w:val="00AE44EC"/>
    <w:rsid w:val="00B217A9"/>
    <w:rsid w:val="00B32564"/>
    <w:rsid w:val="00B36CEC"/>
    <w:rsid w:val="00B439C9"/>
    <w:rsid w:val="00BA5AC0"/>
    <w:rsid w:val="00BC30F3"/>
    <w:rsid w:val="00C26874"/>
    <w:rsid w:val="00C85840"/>
    <w:rsid w:val="00C92042"/>
    <w:rsid w:val="00CC2C04"/>
    <w:rsid w:val="00CC3FCF"/>
    <w:rsid w:val="00CE2E45"/>
    <w:rsid w:val="00CE2F12"/>
    <w:rsid w:val="00D9667A"/>
    <w:rsid w:val="00DA366F"/>
    <w:rsid w:val="00DD664D"/>
    <w:rsid w:val="00E008E4"/>
    <w:rsid w:val="00EF1A71"/>
    <w:rsid w:val="00F04D87"/>
    <w:rsid w:val="00FE0F4D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C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  <w:style w:type="character" w:styleId="af0">
    <w:name w:val="Subtle Emphasis"/>
    <w:basedOn w:val="a0"/>
    <w:uiPriority w:val="19"/>
    <w:qFormat/>
    <w:rsid w:val="00CE2F12"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sid w:val="00CE2F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  <w:style w:type="character" w:styleId="af0">
    <w:name w:val="Subtle Emphasis"/>
    <w:basedOn w:val="a0"/>
    <w:uiPriority w:val="19"/>
    <w:qFormat/>
    <w:rsid w:val="00CE2F12"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sid w:val="00CE2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EA1D-31A9-43A0-8130-A8084D7F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Hakobyan</dc:creator>
  <cp:lastModifiedBy>Full</cp:lastModifiedBy>
  <cp:revision>5</cp:revision>
  <cp:lastPrinted>2025-02-12T12:00:00Z</cp:lastPrinted>
  <dcterms:created xsi:type="dcterms:W3CDTF">2025-02-12T11:41:00Z</dcterms:created>
  <dcterms:modified xsi:type="dcterms:W3CDTF">2025-02-12T12:03:00Z</dcterms:modified>
</cp:coreProperties>
</file>